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F" w:rsidRPr="00F47509" w:rsidRDefault="00FA7B0F" w:rsidP="00F47509">
      <w:pPr>
        <w:pStyle w:val="Bodytext2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B0F" w:rsidRPr="00F47509" w:rsidRDefault="00FA7B0F" w:rsidP="00F47509">
      <w:pPr>
        <w:pStyle w:val="Bodytext2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7509" w:rsidRPr="00F47509" w:rsidRDefault="00F47509" w:rsidP="00F47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509">
        <w:rPr>
          <w:rFonts w:ascii="Times New Roman" w:hAnsi="Times New Roman" w:cs="Times New Roman"/>
          <w:sz w:val="24"/>
          <w:szCs w:val="24"/>
        </w:rPr>
        <w:t>Приложение № 1</w:t>
      </w:r>
      <w:r w:rsidRPr="00F47509">
        <w:rPr>
          <w:rFonts w:ascii="Times New Roman" w:hAnsi="Times New Roman" w:cs="Times New Roman"/>
          <w:sz w:val="24"/>
          <w:szCs w:val="24"/>
        </w:rPr>
        <w:t>7</w:t>
      </w:r>
      <w:r w:rsidRPr="00F47509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F47509" w:rsidRPr="00F47509" w:rsidRDefault="00F47509" w:rsidP="00F47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509">
        <w:rPr>
          <w:rFonts w:ascii="Times New Roman" w:hAnsi="Times New Roman" w:cs="Times New Roman"/>
          <w:sz w:val="24"/>
          <w:szCs w:val="24"/>
        </w:rPr>
        <w:t xml:space="preserve">№724 от 29.08.2024 </w:t>
      </w:r>
    </w:p>
    <w:p w:rsidR="00FA7B0F" w:rsidRPr="00F47509" w:rsidRDefault="00FA7B0F" w:rsidP="00F47509">
      <w:pPr>
        <w:pStyle w:val="Bodytext2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B0F" w:rsidRPr="00F47509" w:rsidRDefault="00FA7B0F" w:rsidP="00F47509">
      <w:pPr>
        <w:pStyle w:val="Bodytext20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B0F" w:rsidRPr="00F47509" w:rsidRDefault="00FA7B0F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психолого-педагогического сопровождения </w:t>
      </w:r>
    </w:p>
    <w:p w:rsidR="00FA7B0F" w:rsidRPr="00F47509" w:rsidRDefault="00FA7B0F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подготовке учащихся к ГИА</w:t>
      </w:r>
    </w:p>
    <w:p w:rsidR="00FA7B0F" w:rsidRPr="00F47509" w:rsidRDefault="00FA7B0F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A7B0F" w:rsidRPr="00F47509" w:rsidRDefault="00FA7B0F" w:rsidP="00F475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психологической подготовки к государственной итоговой аттестации связана с тем, что любой экзамен является стрессовой ситуацией, а также с тем, что ежегодно меняются требования к проведению экзамена</w:t>
      </w:r>
      <w:r w:rsidR="00CB5114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 приводит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необходимости</w:t>
      </w:r>
      <w:r w:rsidR="00CB5114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помимо всего прочего,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позволяющей помочь ученику более эффективно подготовиться к экзамену и справиться с волнением.</w:t>
      </w:r>
    </w:p>
    <w:p w:rsidR="00FA7B0F" w:rsidRPr="00F47509" w:rsidRDefault="00FA7B0F" w:rsidP="00F475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психологическ</w:t>
      </w:r>
      <w:r w:rsidR="00CB5114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готовностью к итоговой аттестации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подразумевается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школьника психологических свойств и социальных компетенций (психофизиологической, личностной технологической, мотивационной,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без которых невозможна успешная сдача экзаменов. Такое определение психологической готовн</w:t>
      </w:r>
      <w:r w:rsidR="00CB5114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учеников к ГИА 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работать сразу над тремя задачами, традиционно стоящими перед школьными педагогами-психологами: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просвещение;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мониторинг изменений;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 с элементами тренинга.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решение обеспечит комплексное психологическое сопровождение учащихся, сдающих ОГЭ и ЕГЭ.</w:t>
      </w:r>
    </w:p>
    <w:p w:rsidR="00CB5114" w:rsidRPr="00F47509" w:rsidRDefault="00CB5114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сопровождения входит работа со всеми участниками образовательного процесса – учащиеся, педагоги, родители. С каждой категорией</w:t>
      </w:r>
      <w:r w:rsidR="00F539E2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проработаны различные направления – диагностическое, просветительское, коррекционное, профилактическое.</w:t>
      </w:r>
    </w:p>
    <w:p w:rsidR="00FA7B0F" w:rsidRPr="00F47509" w:rsidRDefault="00FA7B0F" w:rsidP="00F475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"Психол</w:t>
      </w:r>
      <w:r w:rsidR="00CB5114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огическая подготовка к ГИА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" опорой послужила программа занятий по под</w:t>
      </w:r>
      <w:r w:rsidR="00CB5114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учащихся девятых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к выпускным экзаменам с элементами психологического тренинга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Гуськовой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и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Будневич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Г.Н.и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"Путь к успеху"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Стебеневой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Королевой Н. </w:t>
      </w:r>
    </w:p>
    <w:p w:rsidR="00FA7B0F" w:rsidRPr="00F47509" w:rsidRDefault="00FA7B0F" w:rsidP="00F475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программа позволяет нивелировать негативные ожидания и переживания, вызванные ОГЭ и ЕГЭ,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Самостоятельным блоком данной программы выступает обучение приемам релаксации и снятия нервно-мышечного напряжения. Таким образом, программа позволяет выпускникам научиться эффективно работать и эффективно отдыхать.</w:t>
      </w:r>
    </w:p>
    <w:p w:rsidR="00FA7B0F" w:rsidRPr="00F47509" w:rsidRDefault="00FA7B0F" w:rsidP="00F475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отработка стратегии и тактики поведения в период подготовки к единому государственному экзамену; обучение навыкам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самоконтроля; повышение уверенности в себе, в своих силах.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539E2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психодиагностика, консультирование, психологическое просвещение, беседы, 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дискуссия, игро</w:t>
      </w:r>
      <w:r w:rsidR="00F539E2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методы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F539E2" w:rsidRPr="00F47509" w:rsidRDefault="00F539E2" w:rsidP="00F47509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 всех участников образовательного процесса по вопросам государственной итоговой аттестации</w:t>
      </w:r>
    </w:p>
    <w:p w:rsidR="00FA7B0F" w:rsidRPr="00F47509" w:rsidRDefault="00FA7B0F" w:rsidP="00F47509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сопротивляемости стрессу, отработка навыков уверенного поведения.</w:t>
      </w:r>
    </w:p>
    <w:p w:rsidR="00FA7B0F" w:rsidRPr="00F47509" w:rsidRDefault="00FA7B0F" w:rsidP="00F47509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эмоционально-волевой сферы, развитие чувства </w:t>
      </w:r>
      <w:proofErr w:type="spellStart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внимания к себе и доверия к окружающим.</w:t>
      </w:r>
    </w:p>
    <w:p w:rsidR="00FA7B0F" w:rsidRPr="00F47509" w:rsidRDefault="00FA7B0F" w:rsidP="00F47509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самоконтроля с опорой на внутренние резервы.</w:t>
      </w:r>
    </w:p>
    <w:p w:rsidR="00FA7B0F" w:rsidRPr="00F47509" w:rsidRDefault="00FA7B0F" w:rsidP="00F47509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осознании собственной ответственности за поступки, в анализе своих установок.</w:t>
      </w:r>
    </w:p>
    <w:p w:rsidR="00FA7B0F" w:rsidRPr="00F47509" w:rsidRDefault="00FA7B0F" w:rsidP="00F47509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конструктивного взаимодействия.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</w:t>
      </w:r>
      <w:r w:rsidR="000E71FD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учащихся к ГИА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Снижение уровня тревожности.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концентрации внимания.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четкости и структурированности мышления.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сопротивляемости стрессу.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эмоционально-волевой сферы.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навыков самоконтроля с опорой на внутренние резервы.</w:t>
      </w:r>
    </w:p>
    <w:p w:rsidR="00FA7B0F" w:rsidRPr="00F47509" w:rsidRDefault="00FA7B0F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навыко</w:t>
      </w:r>
      <w:r w:rsidR="000E71FD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конструктивного взаимодействия</w:t>
      </w: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1FD" w:rsidRPr="00F47509" w:rsidRDefault="000E71FD" w:rsidP="00F475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родителей учащихся к ГИА:</w:t>
      </w:r>
    </w:p>
    <w:p w:rsidR="000E71FD" w:rsidRPr="00F47509" w:rsidRDefault="000E71FD" w:rsidP="00F47509">
      <w:pPr>
        <w:pStyle w:val="a4"/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</w:t>
      </w:r>
    </w:p>
    <w:p w:rsidR="000E71FD" w:rsidRPr="00F47509" w:rsidRDefault="000E71FD" w:rsidP="00F47509">
      <w:pPr>
        <w:pStyle w:val="a4"/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навыков самоконтроля</w:t>
      </w:r>
    </w:p>
    <w:p w:rsidR="000E71FD" w:rsidRPr="00F47509" w:rsidRDefault="000E71FD" w:rsidP="00F47509">
      <w:pPr>
        <w:pStyle w:val="a4"/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просвещение родителей об особенностях </w:t>
      </w:r>
      <w:r w:rsidR="00784C66"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ГИА, индивидуально-психологических и возрастных особенностях учащихся</w:t>
      </w:r>
    </w:p>
    <w:p w:rsidR="00784C66" w:rsidRPr="00F47509" w:rsidRDefault="00784C66" w:rsidP="00F47509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педагогов к ГИА</w:t>
      </w:r>
    </w:p>
    <w:p w:rsidR="00784C66" w:rsidRPr="00F47509" w:rsidRDefault="00784C66" w:rsidP="00F47509">
      <w:pPr>
        <w:pStyle w:val="a4"/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 педагогов об особенностях проведения ГИА, индивидуально-психологических и возрастных особенностях учащихся</w:t>
      </w:r>
    </w:p>
    <w:p w:rsidR="00784C66" w:rsidRPr="00F47509" w:rsidRDefault="00784C66" w:rsidP="00F47509">
      <w:pPr>
        <w:pStyle w:val="a4"/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индивидуальной и групповой работы с учащимися при подготовке к ГИА</w:t>
      </w:r>
    </w:p>
    <w:p w:rsidR="0053757A" w:rsidRPr="00F47509" w:rsidRDefault="0053757A" w:rsidP="00F47509">
      <w:pPr>
        <w:pStyle w:val="a4"/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стрессоустойчивости.</w:t>
      </w: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реализации программы, </w:t>
      </w:r>
    </w:p>
    <w:p w:rsidR="00FA7B0F" w:rsidRPr="00F47509" w:rsidRDefault="00FA7B0F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содержание, сроки исполнения основных видов работ</w:t>
      </w:r>
    </w:p>
    <w:tbl>
      <w:tblPr>
        <w:tblW w:w="99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807"/>
        <w:gridCol w:w="451"/>
        <w:gridCol w:w="2001"/>
      </w:tblGrid>
      <w:tr w:rsidR="00FA7B0F" w:rsidRPr="00F47509" w:rsidTr="0053757A">
        <w:trPr>
          <w:trHeight w:val="270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7" w:type="dxa"/>
            <w:hideMark/>
          </w:tcPr>
          <w:p w:rsidR="00FA7B0F" w:rsidRPr="00F47509" w:rsidRDefault="00FA7B0F" w:rsidP="00F4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52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FA7B0F" w:rsidRPr="00F47509" w:rsidTr="0053757A">
        <w:trPr>
          <w:trHeight w:val="270"/>
          <w:tblCellSpacing w:w="0" w:type="dxa"/>
          <w:jc w:val="center"/>
        </w:trPr>
        <w:tc>
          <w:tcPr>
            <w:tcW w:w="7508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2452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B0F" w:rsidRPr="00F47509" w:rsidTr="0053757A">
        <w:trPr>
          <w:trHeight w:val="270"/>
          <w:tblCellSpacing w:w="0" w:type="dxa"/>
          <w:jc w:val="center"/>
        </w:trPr>
        <w:tc>
          <w:tcPr>
            <w:tcW w:w="7508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452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B0F" w:rsidRPr="00F47509" w:rsidTr="0053757A">
        <w:trPr>
          <w:trHeight w:val="780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7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Проведение тестирования (диагностика) учащихся с целью определения профессиональной направленности (Карта интересов, Тест </w:t>
            </w:r>
            <w:proofErr w:type="spellStart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Холланда</w:t>
            </w:r>
            <w:proofErr w:type="spellEnd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</w:t>
            </w:r>
            <w:proofErr w:type="spellEnd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2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A7B0F" w:rsidRPr="00F47509" w:rsidTr="0053757A">
        <w:trPr>
          <w:trHeight w:val="450"/>
          <w:tblCellSpacing w:w="0" w:type="dxa"/>
          <w:jc w:val="center"/>
        </w:trPr>
        <w:tc>
          <w:tcPr>
            <w:tcW w:w="701" w:type="dxa"/>
            <w:vMerge w:val="restart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7" w:type="dxa"/>
            <w:vMerge w:val="restart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 целью выявления интересов и желаний учащихся и выбора предметов для сдачи ОГЭ и ЕГЭ</w:t>
            </w:r>
            <w:r w:rsidR="003C7312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(Анкета «Готовность к итоговой аттестации»)</w:t>
            </w: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gridSpan w:val="2"/>
            <w:hideMark/>
          </w:tcPr>
          <w:p w:rsidR="00FA7B0F" w:rsidRPr="00F47509" w:rsidRDefault="0053757A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B0F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 неделя сен</w:t>
            </w:r>
            <w:r w:rsidR="00FA7B0F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</w:t>
            </w:r>
          </w:p>
        </w:tc>
      </w:tr>
      <w:tr w:rsidR="00FA7B0F" w:rsidRPr="00F47509" w:rsidTr="0053757A">
        <w:trPr>
          <w:trHeight w:val="510"/>
          <w:tblCellSpacing w:w="0" w:type="dxa"/>
          <w:jc w:val="center"/>
        </w:trPr>
        <w:tc>
          <w:tcPr>
            <w:tcW w:w="701" w:type="dxa"/>
            <w:vMerge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7" w:type="dxa"/>
            <w:vMerge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gridSpan w:val="2"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B0F" w:rsidRPr="00F47509" w:rsidTr="0053757A">
        <w:trPr>
          <w:trHeight w:val="510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7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при выборе предмета (индивидуальные и групповые консультации с учащимися)</w:t>
            </w:r>
          </w:p>
        </w:tc>
        <w:tc>
          <w:tcPr>
            <w:tcW w:w="2452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</w:tr>
      <w:tr w:rsidR="00FA7B0F" w:rsidRPr="00F47509" w:rsidTr="0053757A">
        <w:trPr>
          <w:trHeight w:val="270"/>
          <w:tblCellSpacing w:w="0" w:type="dxa"/>
          <w:jc w:val="center"/>
        </w:trPr>
        <w:tc>
          <w:tcPr>
            <w:tcW w:w="9960" w:type="dxa"/>
            <w:gridSpan w:val="4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</w:tr>
      <w:tr w:rsidR="00FA7B0F" w:rsidRPr="00F47509" w:rsidTr="0053757A">
        <w:trPr>
          <w:trHeight w:val="510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7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для </w:t>
            </w:r>
            <w:proofErr w:type="gramStart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 «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сдать ОГЭ и ЕГЭ» (на родительских собраниях)</w:t>
            </w:r>
          </w:p>
        </w:tc>
        <w:tc>
          <w:tcPr>
            <w:tcW w:w="2452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</w:tr>
      <w:tr w:rsidR="00FA7B0F" w:rsidRPr="00F47509" w:rsidTr="0053757A">
        <w:trPr>
          <w:trHeight w:val="510"/>
          <w:tblCellSpacing w:w="0" w:type="dxa"/>
          <w:jc w:val="center"/>
        </w:trPr>
        <w:tc>
          <w:tcPr>
            <w:tcW w:w="701" w:type="dxa"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7" w:type="dxa"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по вопросам подготовки к </w:t>
            </w:r>
            <w:r w:rsidR="00F50333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452" w:type="dxa"/>
            <w:gridSpan w:val="2"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A7B0F" w:rsidRPr="00F47509" w:rsidTr="0053757A">
        <w:trPr>
          <w:trHeight w:val="270"/>
          <w:tblCellSpacing w:w="0" w:type="dxa"/>
          <w:jc w:val="center"/>
        </w:trPr>
        <w:tc>
          <w:tcPr>
            <w:tcW w:w="9960" w:type="dxa"/>
            <w:gridSpan w:val="4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A7B0F" w:rsidRPr="00F47509" w:rsidTr="0053757A">
        <w:trPr>
          <w:trHeight w:val="270"/>
          <w:tblCellSpacing w:w="0" w:type="dxa"/>
          <w:jc w:val="center"/>
        </w:trPr>
        <w:tc>
          <w:tcPr>
            <w:tcW w:w="9960" w:type="dxa"/>
            <w:gridSpan w:val="4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</w:t>
            </w:r>
          </w:p>
        </w:tc>
      </w:tr>
      <w:tr w:rsidR="00FA7B0F" w:rsidRPr="00F47509" w:rsidTr="0053757A">
        <w:trPr>
          <w:trHeight w:val="525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="003C7312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к итоговой аттестации (методика </w:t>
            </w:r>
            <w:proofErr w:type="spellStart"/>
            <w:r w:rsidR="003C7312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М.В.Фокиной</w:t>
            </w:r>
            <w:proofErr w:type="spellEnd"/>
            <w:r w:rsidR="003C7312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C7312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А.В.Фокиной</w:t>
            </w:r>
            <w:proofErr w:type="spellEnd"/>
            <w:r w:rsidR="003C7312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диагностика познавательных процессов (внимание, память)</w:t>
            </w:r>
            <w:r w:rsidR="00402995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формулирование рекомендаций</w:t>
            </w:r>
          </w:p>
        </w:tc>
        <w:tc>
          <w:tcPr>
            <w:tcW w:w="2001" w:type="dxa"/>
            <w:hideMark/>
          </w:tcPr>
          <w:p w:rsidR="00FA7B0F" w:rsidRPr="00F47509" w:rsidRDefault="00FE2516" w:rsidP="00F4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7B0F" w:rsidRPr="00F47509" w:rsidTr="0053757A">
        <w:trPr>
          <w:trHeight w:val="780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учащимися по обучению релаксации, методам снятия нервно-психического напряжения. Приемы стабилизации психоэмоционального состояния личности (</w:t>
            </w:r>
            <w:proofErr w:type="spellStart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см.план</w:t>
            </w:r>
            <w:proofErr w:type="spellEnd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групповых занятий).</w:t>
            </w:r>
          </w:p>
        </w:tc>
        <w:tc>
          <w:tcPr>
            <w:tcW w:w="2001" w:type="dxa"/>
            <w:hideMark/>
          </w:tcPr>
          <w:p w:rsidR="00FA7B0F" w:rsidRPr="00F47509" w:rsidRDefault="00FE2516" w:rsidP="00F4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A7B0F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A7B0F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B0F" w:rsidRPr="00F47509" w:rsidTr="0053757A">
        <w:trPr>
          <w:trHeight w:val="270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«группы риска»</w:t>
            </w:r>
            <w:r w:rsidR="00F50333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(индивидуально)</w:t>
            </w:r>
          </w:p>
        </w:tc>
        <w:tc>
          <w:tcPr>
            <w:tcW w:w="2001" w:type="dxa"/>
            <w:hideMark/>
          </w:tcPr>
          <w:p w:rsidR="00FA7B0F" w:rsidRPr="00F47509" w:rsidRDefault="0053757A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="00FA7B0F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FE2516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май</w:t>
            </w:r>
          </w:p>
        </w:tc>
      </w:tr>
      <w:tr w:rsidR="00FA7B0F" w:rsidRPr="00F47509" w:rsidTr="0053757A">
        <w:trPr>
          <w:trHeight w:val="510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  <w:gridSpan w:val="2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учащихся</w:t>
            </w:r>
            <w:r w:rsidR="00F50333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(раздача листовок)</w:t>
            </w: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вести себя во время экзаменов"</w:t>
            </w:r>
          </w:p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"Способы снятия нервно-психического напряжения"</w:t>
            </w:r>
          </w:p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управлять своими эмоциями"</w:t>
            </w:r>
          </w:p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"Скорая помощь" в стрессовой ситуации"</w:t>
            </w:r>
          </w:p>
        </w:tc>
        <w:tc>
          <w:tcPr>
            <w:tcW w:w="2001" w:type="dxa"/>
            <w:hideMark/>
          </w:tcPr>
          <w:p w:rsidR="00FA7B0F" w:rsidRPr="00F47509" w:rsidRDefault="00F50333" w:rsidP="00F4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</w:t>
            </w:r>
            <w:r w:rsidR="00FA7B0F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</w:tr>
      <w:tr w:rsidR="00FA7B0F" w:rsidRPr="00F47509" w:rsidTr="0053757A">
        <w:trPr>
          <w:trHeight w:val="510"/>
          <w:tblCellSpacing w:w="0" w:type="dxa"/>
          <w:jc w:val="center"/>
        </w:trPr>
        <w:tc>
          <w:tcPr>
            <w:tcW w:w="9960" w:type="dxa"/>
            <w:gridSpan w:val="4"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 и педагоги</w:t>
            </w:r>
          </w:p>
        </w:tc>
      </w:tr>
      <w:tr w:rsidR="00FA7B0F" w:rsidRPr="00F47509" w:rsidTr="0053757A">
        <w:trPr>
          <w:trHeight w:val="255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58" w:type="dxa"/>
            <w:gridSpan w:val="2"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для родителей «Как помочь ребенку справиться со стрессом» (на родительских собраниях)</w:t>
            </w:r>
          </w:p>
        </w:tc>
        <w:tc>
          <w:tcPr>
            <w:tcW w:w="2001" w:type="dxa"/>
          </w:tcPr>
          <w:p w:rsidR="00FA7B0F" w:rsidRPr="00F47509" w:rsidRDefault="00FA7B0F" w:rsidP="00F4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A7B0F" w:rsidRPr="00F47509" w:rsidTr="0053757A">
        <w:trPr>
          <w:trHeight w:val="270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  <w:gridSpan w:val="2"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для учителей «Стресс в работе учителя»</w:t>
            </w:r>
          </w:p>
        </w:tc>
        <w:tc>
          <w:tcPr>
            <w:tcW w:w="2001" w:type="dxa"/>
          </w:tcPr>
          <w:p w:rsidR="00FA7B0F" w:rsidRPr="00F47509" w:rsidRDefault="00FA7B0F" w:rsidP="00F4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FA7B0F" w:rsidRPr="00F47509" w:rsidTr="0053757A">
        <w:trPr>
          <w:trHeight w:val="255"/>
          <w:tblCellSpacing w:w="0" w:type="dxa"/>
          <w:jc w:val="center"/>
        </w:trPr>
        <w:tc>
          <w:tcPr>
            <w:tcW w:w="701" w:type="dxa"/>
            <w:hideMark/>
          </w:tcPr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  <w:gridSpan w:val="2"/>
          </w:tcPr>
          <w:p w:rsidR="00FE2516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рекомендации </w:t>
            </w:r>
            <w:r w:rsidR="00FE2516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(на классных часах)</w:t>
            </w:r>
          </w:p>
          <w:p w:rsidR="00FA7B0F" w:rsidRPr="00F47509" w:rsidRDefault="00FA7B0F" w:rsidP="00F47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рекомендации родителям</w:t>
            </w:r>
            <w:r w:rsidR="00FE2516"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родительских собраниях, индивидуально)</w:t>
            </w:r>
          </w:p>
        </w:tc>
        <w:tc>
          <w:tcPr>
            <w:tcW w:w="2001" w:type="dxa"/>
          </w:tcPr>
          <w:p w:rsidR="00FA7B0F" w:rsidRPr="00F47509" w:rsidRDefault="00FE2516" w:rsidP="00F4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</w:tbl>
    <w:p w:rsidR="00FA7B0F" w:rsidRPr="00F47509" w:rsidRDefault="00FA7B0F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FB" w:rsidRPr="00F47509" w:rsidRDefault="00C569FB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A7B0F" w:rsidRPr="00F47509" w:rsidRDefault="00FA7B0F" w:rsidP="00F47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 групповых занятий по психологической</w:t>
      </w:r>
      <w:r w:rsidR="004A0BE6" w:rsidRPr="00F4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подготовке учащихся к ГИА</w:t>
      </w: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668"/>
        <w:gridCol w:w="3121"/>
      </w:tblGrid>
      <w:tr w:rsidR="00FA7B0F" w:rsidRPr="00F47509" w:rsidTr="00106652">
        <w:trPr>
          <w:trHeight w:val="555"/>
        </w:trPr>
        <w:tc>
          <w:tcPr>
            <w:tcW w:w="562" w:type="dxa"/>
          </w:tcPr>
          <w:p w:rsidR="00FA7B0F" w:rsidRPr="00F47509" w:rsidRDefault="00FA7B0F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</w:tcPr>
          <w:p w:rsidR="00FA7B0F" w:rsidRPr="00F47509" w:rsidRDefault="00FA7B0F" w:rsidP="00F47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FA7B0F" w:rsidRPr="00F47509" w:rsidRDefault="00FA7B0F" w:rsidP="00F475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F4349" w:rsidRPr="00F47509" w:rsidTr="007847FC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лучше подготовиться к экзаменам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9F4349" w:rsidRPr="00F47509" w:rsidTr="00867C36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стимуляции познавательных способностей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9F4349" w:rsidRPr="00F47509" w:rsidTr="001F26DE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экзамене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9F4349" w:rsidRPr="00F47509" w:rsidTr="00305B56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повысить стрессоустойчивость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9F4349" w:rsidRPr="00F47509" w:rsidTr="00742156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снятия нервно-психического напряжения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9F4349" w:rsidRPr="00F47509" w:rsidTr="00A071DA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напряжение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9F4349" w:rsidRPr="00F47509" w:rsidTr="00885E4D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бороться со стрессом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9F4349" w:rsidRPr="00F47509" w:rsidTr="00E12BCA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поведение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9F4349" w:rsidRPr="00F47509" w:rsidTr="00056B1F">
        <w:tc>
          <w:tcPr>
            <w:tcW w:w="562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8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управлять своими эмоциями</w:t>
            </w:r>
          </w:p>
        </w:tc>
        <w:tc>
          <w:tcPr>
            <w:tcW w:w="3121" w:type="dxa"/>
          </w:tcPr>
          <w:p w:rsidR="009F4349" w:rsidRPr="00F47509" w:rsidRDefault="009F4349" w:rsidP="00F47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 марта</w:t>
            </w:r>
          </w:p>
        </w:tc>
      </w:tr>
    </w:tbl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B0F" w:rsidRPr="00F47509" w:rsidRDefault="00FA7B0F" w:rsidP="00F4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FE8" w:rsidRPr="00F47509" w:rsidRDefault="00C02FE8" w:rsidP="00F47509">
      <w:pPr>
        <w:spacing w:after="0" w:line="240" w:lineRule="auto"/>
        <w:rPr>
          <w:sz w:val="24"/>
          <w:szCs w:val="24"/>
        </w:rPr>
      </w:pPr>
    </w:p>
    <w:p w:rsidR="00F47509" w:rsidRPr="00F47509" w:rsidRDefault="00F47509">
      <w:pPr>
        <w:spacing w:after="0" w:line="240" w:lineRule="auto"/>
        <w:rPr>
          <w:sz w:val="24"/>
          <w:szCs w:val="24"/>
        </w:rPr>
      </w:pPr>
    </w:p>
    <w:sectPr w:rsidR="00F47509" w:rsidRPr="00F47509" w:rsidSect="00EB4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0FB3"/>
    <w:multiLevelType w:val="hybridMultilevel"/>
    <w:tmpl w:val="ABD4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B46BF"/>
    <w:multiLevelType w:val="multilevel"/>
    <w:tmpl w:val="9728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961A4"/>
    <w:multiLevelType w:val="hybridMultilevel"/>
    <w:tmpl w:val="D0D2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F"/>
    <w:rsid w:val="000E71FD"/>
    <w:rsid w:val="001006FE"/>
    <w:rsid w:val="003C7312"/>
    <w:rsid w:val="00402995"/>
    <w:rsid w:val="004A0BE6"/>
    <w:rsid w:val="00504FDF"/>
    <w:rsid w:val="0053757A"/>
    <w:rsid w:val="00784C66"/>
    <w:rsid w:val="009F4349"/>
    <w:rsid w:val="00C02FE8"/>
    <w:rsid w:val="00C569FB"/>
    <w:rsid w:val="00CB5114"/>
    <w:rsid w:val="00F47509"/>
    <w:rsid w:val="00F50333"/>
    <w:rsid w:val="00F539E2"/>
    <w:rsid w:val="00FA7B0F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5B61-AE20-49A5-84AE-F9F8521A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A7B0F"/>
    <w:rPr>
      <w:rFonts w:ascii="Constantia" w:eastAsia="Constantia" w:hAnsi="Constantia" w:cs="Constantia"/>
      <w:sz w:val="46"/>
      <w:szCs w:val="4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A7B0F"/>
    <w:pPr>
      <w:widowControl w:val="0"/>
      <w:shd w:val="clear" w:color="auto" w:fill="FFFFFF"/>
      <w:spacing w:after="0" w:line="600" w:lineRule="exact"/>
    </w:pPr>
    <w:rPr>
      <w:rFonts w:ascii="Constantia" w:eastAsia="Constantia" w:hAnsi="Constantia" w:cs="Constantia"/>
      <w:sz w:val="46"/>
      <w:szCs w:val="46"/>
    </w:rPr>
  </w:style>
  <w:style w:type="table" w:styleId="a3">
    <w:name w:val="Table Grid"/>
    <w:basedOn w:val="a1"/>
    <w:uiPriority w:val="39"/>
    <w:rsid w:val="00FA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Админ</cp:lastModifiedBy>
  <cp:revision>11</cp:revision>
  <dcterms:created xsi:type="dcterms:W3CDTF">2024-09-02T11:16:00Z</dcterms:created>
  <dcterms:modified xsi:type="dcterms:W3CDTF">2024-09-04T05:38:00Z</dcterms:modified>
</cp:coreProperties>
</file>